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40468">
        <w:rPr>
          <w:b/>
          <w:sz w:val="28"/>
          <w:szCs w:val="28"/>
        </w:rPr>
        <w:t>24</w:t>
      </w:r>
      <w:r w:rsidR="00BF6075">
        <w:rPr>
          <w:b/>
          <w:sz w:val="28"/>
          <w:szCs w:val="28"/>
        </w:rPr>
        <w:t>.</w:t>
      </w:r>
      <w:r w:rsidR="00540468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40468">
        <w:rPr>
          <w:b/>
          <w:sz w:val="28"/>
          <w:szCs w:val="28"/>
        </w:rPr>
        <w:t>00261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44F16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258BC" w:rsidRPr="00F258BC">
              <w:rPr>
                <w:sz w:val="28"/>
                <w:szCs w:val="28"/>
              </w:rPr>
              <w:t>Обмен земельных участков, находящихся в неразграниченной или муниципальной собственности, на земельные участки, находящиеся в частной собственности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>услуги «</w:t>
      </w:r>
      <w:r w:rsidR="00F258BC" w:rsidRPr="00F258BC">
        <w:rPr>
          <w:sz w:val="28"/>
          <w:szCs w:val="28"/>
        </w:rPr>
        <w:t>Обмен земельных участков, находящихся в неразграниченной или муниципальной собственности, на земельные участки, находящиеся в частной собственности</w:t>
      </w:r>
      <w:r w:rsidRPr="00AE18DA">
        <w:rPr>
          <w:sz w:val="28"/>
          <w:szCs w:val="28"/>
        </w:rPr>
        <w:t xml:space="preserve">»,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F258BC" w:rsidRPr="00F258BC">
        <w:rPr>
          <w:sz w:val="28"/>
          <w:szCs w:val="28"/>
        </w:rPr>
        <w:t>24.12.2018. № 00971</w:t>
      </w:r>
      <w:r w:rsidR="006D23F1">
        <w:rPr>
          <w:bCs/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8BC"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F258BC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F258BC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89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F258BC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ED" w:rsidRDefault="003E6EED" w:rsidP="00801BC2">
      <w:r>
        <w:separator/>
      </w:r>
    </w:p>
  </w:endnote>
  <w:endnote w:type="continuationSeparator" w:id="1">
    <w:p w:rsidR="003E6EED" w:rsidRDefault="003E6EE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2D" w:rsidRPr="00787C2D" w:rsidRDefault="00787C2D">
    <w:pPr>
      <w:pStyle w:val="a9"/>
      <w:rPr>
        <w:sz w:val="16"/>
      </w:rPr>
    </w:pPr>
    <w:r>
      <w:rPr>
        <w:sz w:val="16"/>
      </w:rPr>
      <w:t>Рег. № 00261  от 24.04.2019, Подписано ЭП: Никитенков Павел Петрович, Глава 24.04.2019 8:28:22,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ED" w:rsidRDefault="003E6EED" w:rsidP="00801BC2">
      <w:r>
        <w:separator/>
      </w:r>
    </w:p>
  </w:footnote>
  <w:footnote w:type="continuationSeparator" w:id="1">
    <w:p w:rsidR="003E6EED" w:rsidRDefault="003E6EE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B49BF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61BA3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571F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D7222"/>
    <w:rsid w:val="003E2F0F"/>
    <w:rsid w:val="003E6EED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0468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43B1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61187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87C2D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547A2"/>
    <w:rsid w:val="00862081"/>
    <w:rsid w:val="00864CA4"/>
    <w:rsid w:val="0086626F"/>
    <w:rsid w:val="00870728"/>
    <w:rsid w:val="0087398B"/>
    <w:rsid w:val="00873B20"/>
    <w:rsid w:val="008835DA"/>
    <w:rsid w:val="008A2E4A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E18DA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44F16"/>
    <w:rsid w:val="00C47214"/>
    <w:rsid w:val="00C529D5"/>
    <w:rsid w:val="00C573C6"/>
    <w:rsid w:val="00C63845"/>
    <w:rsid w:val="00C71129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258BC"/>
    <w:rsid w:val="00F37C72"/>
    <w:rsid w:val="00F52190"/>
    <w:rsid w:val="00F63604"/>
    <w:rsid w:val="00F670CE"/>
    <w:rsid w:val="00F71042"/>
    <w:rsid w:val="00F83EDC"/>
    <w:rsid w:val="00F86D5D"/>
    <w:rsid w:val="00F9027A"/>
    <w:rsid w:val="00F9187B"/>
    <w:rsid w:val="00F953AC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2019-05-16T06:20:00Z</dcterms:created>
  <dcterms:modified xsi:type="dcterms:W3CDTF">2019-05-16T06:20:00Z</dcterms:modified>
</cp:coreProperties>
</file>